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高中历史教学的几点思考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高中历史教学的任务就是直面高考，可以说一切为高考服务。近些年高考历史试题存在一定难度，整体平均分长期徘徊在四十几分。教师也认识到日常教学存在一定的盲目性，尤其是教材和高考更是脱节。针对这种情况，我对平时的高中历史教学有如下几点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一、“历史是需要阅历的”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近几年高考考试大纲中对于历史素养比较重视，也作了着重强调。历史需要大量知识的积累和不断的人生思考才有可能学透、学精，而高中生缺乏的恰恰就是人生阅历。鉴于此，老师在第一节历史课开讲时就应该有深度、有广度地补充历史史实。要给学生时间去阅读书籍，让学生充分认识到，历史是丰满的、有趣的，是活生生的人经历过的。在培养学生的历史学科素养时，比较可行的办法应当是“重视课外阅读，增加知识积累、拓展视野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平时上课，我就刻意提醒学生，历史是一个不断发展变化的过程，有其自身的前因后果，是人和事件共同组成和造就的。此外我还鼓励学生多读历史著作，为此我专门购置了多本历史著作放在班里，如梁启超的《清代历史学术概论》，对于学生了解19世纪末20世纪初中国的各种思潮起到了很好的背景补充；黄仁宇的《万历十五年》、《中国大历史》，有助于学生全面认识明末清初中国的政治、经济、社会及思想状况；卢梭的《社会契约论》，是学生理解西方近代民主制度发展的好素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二、关注课本细节知识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历史本身波澜壮阔、包罗万象，而高中历史教材在编排的时候不可能做到面面俱到，所以我们看到，历史课本更多的是有关历史客观规律、历史经验教训以及重大历史事件的简单描述。这样的编排导致教师在授课时，必须大量补充、延伸，甚至需要对课本结论进行改造。长此以往，很多教师觉得课本不好用，就放弃了对课本的详细解读。但课本除了主干知识还有很多补充版块，例如历史纵横、学思之窗及课后的学习延伸。这些小字部分也是很好的补充，也有可能成为高考命题的切入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要充分利用课本资源，如历史纵横、学思之窗、插图、注释等等，鼓励学生仔细研读，展开多角度思考甚至质疑，来提升思维品质。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典型例子：1.2015年第40题与必修三课后“探究学习总结”：P15《学习延伸》评价宋明理学。P19《学习延伸》顾炎武与梁启超同样的感受。2.2016年第40题与必修二课后“探究学习总结”：P7《学习延伸》明清开发“边际土地”的利弊得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三、关注当今社会价值观念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历史考查从来都跟时事密不可分，教学过程中，引导学生思考历史与现实之间的关系、尊重世界文化的多样性与差异性、树立正确的文明观、形成开放的意识、关注人类面临的共同挑战等就显得尤为重要。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高考试题充分关注人类社会发展中的时代主题和社会热点，力求做到学科特点和时代风向的有机结合。学生切不可“两耳不闻窗外事，一心只读教科书”，要胸怀天下，关心国家、民族的发展与未来，拥有“天下兴亡，匹夫有责”的使命感，这也是历史教育的真正使命。高考试题从来不回避社会热点。如：1.弘扬中华优秀传统文化：2013年第25题（周孔之道到孔孟之道）、第48题选做题（韩愈复兴儒学）考查儒学。2014年第25题和26题考查儒学。2015年第40题考查儒学的传承与发展，共25分；若加上第48题包含的儒释道融合的内容，考查儒学比重之大实属罕见。2016年第24题。2.法治：2015第32题法官审案应依据道德良知，体现公平公正。2016第32题再次考查罗马法。3.民族关系：2015第48题；2016第45题和第48题。4.政治民主化：2015第33题；2016第33题、第41题、第46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四、注意平时培养学生良好习惯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良好的行为习惯是成功的必备因素，老师在课堂教学过程中要指导学生养成良好学习习惯。根据新授课与考试总结具体可作如下要求：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1.平时课堂学习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课前：自主预习本课内容，对教材知识做初步梳理。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课中：紧跟老师思路，勤思考，积极大声发言；随时记笔记。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课后：复习巩固所学知识，建立本课知识体系；完成课后作业，整理归纳错题难题。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2.考试习惯培养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（1）所有学生能做到做题有痕迹，表达段落化、序号化；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（2）一本水平的学生能使用历史语言表达；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（3）大多数学生养成及时改错并对错题分析的习惯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五、课堂教学可以“满堂灌”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给学生减负的话题一直引人热议，众多所谓教学专家也不断到处宣扬给学生减负，极力呼吁教师不要满堂灌，但并没有提出具体合理的措施。高中阶段历史教材容量大而学时有限，如此困局，想做到减负实属不易。我觉得在教学过程中，老师可以满堂灌。但不是知识内容的满堂灌，而是思维容量的满堂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课前让学生自主梳理教材内容，结合课前学案弄清楚本课要旨，提高课堂效率。授课进行中，教师要减少对教材内容的重复，增加对问题的引导，启发学生自主思考，弄清楚历史脉络，以求事半功倍。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bookmarkStart w:id="0" w:name="_GoBack"/>
      <w:bookmarkEnd w:id="0"/>
      <w:r>
        <w:rPr>
          <w:rFonts w:hint="eastAsia"/>
        </w:rPr>
        <w:t>六、知识与能力的关系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近年，高考考纲一直强调学生的能力，题目考查也多倾向于能力立意。由此引发新一轮思考：到底是知识重要，还是能力重要。具体该如何培养学生的能力素养。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认为离开知识空谈能力，或者只强调能力忽略基本史实都是不切合实际的。历史知识是基础，我们更应该持有的态度，应当是“寓能力于知识之中”。课堂教学中，要注意启发学生自主思考，尤其是让学生自己去整理总结，把握住历史发展脉络，掌握知识之间的迁移和联系，多补充教材上没有的历史学科知识，培养学生大的历史时空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总而言之，高中历史教学的导向是明确的，平时教学中不能只依靠教材，但也不能脱离教材。关键是要引导学生解读、分析，借助知识培养学生的解题能力。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A3845"/>
    <w:rsid w:val="6ACA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2019-11-26T01:50:00Z</dcterms:created>
  <dc:creator>李娟</dc:creator>
  <cp:lastModifiedBy>李娟</cp:lastModifiedBy>
  <dcterms:modified xsi:type="dcterms:W3CDTF">2019-11-26T01:53:02Z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